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69" w:rsidRDefault="00626369" w:rsidP="00626369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Новгородская область</w:t>
      </w:r>
      <w:r>
        <w:rPr>
          <w:rFonts w:ascii="Arial" w:hAnsi="Arial" w:cs="Arial"/>
          <w:color w:val="1E1D1E"/>
          <w:sz w:val="18"/>
          <w:szCs w:val="18"/>
        </w:rPr>
        <w:br/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Боровичский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СОВЕТ ДЕПУТАТОВ ПЕРЁДСКОГО СЕЛЬСКОГО ПОСЕЛЕНИЯ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Р Е Ш Е Н И Е</w:t>
      </w:r>
    </w:p>
    <w:p w:rsidR="00626369" w:rsidRDefault="00626369" w:rsidP="00626369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21.02.2018 № 95</w:t>
      </w:r>
      <w:r>
        <w:rPr>
          <w:rFonts w:ascii="Arial" w:hAnsi="Arial" w:cs="Arial"/>
          <w:color w:val="1E1D1E"/>
          <w:sz w:val="18"/>
          <w:szCs w:val="18"/>
        </w:rPr>
        <w:br/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д.Перёдки</w:t>
      </w:r>
      <w:proofErr w:type="spellEnd"/>
    </w:p>
    <w:p w:rsidR="00626369" w:rsidRDefault="00626369" w:rsidP="00626369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 xml:space="preserve">Об отмене решения Совета депутатов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сельского поселения от 11.12.2017 № 89 «О внесении изменений в Устав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сельского поселения»</w:t>
      </w:r>
    </w:p>
    <w:p w:rsidR="00626369" w:rsidRDefault="00626369" w:rsidP="0062636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br/>
        <w:t xml:space="preserve">Совет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626369" w:rsidRDefault="00626369" w:rsidP="0062636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РЕШИЛ:</w:t>
      </w:r>
    </w:p>
    <w:p w:rsidR="00626369" w:rsidRDefault="00626369" w:rsidP="0062636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1. Отменить решение Совета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от 11.12.2017 № 89 «О внесении изменений в Устав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поселения».</w:t>
      </w:r>
      <w:r>
        <w:rPr>
          <w:rFonts w:ascii="Arial" w:hAnsi="Arial" w:cs="Arial"/>
          <w:color w:val="1E1D1E"/>
          <w:sz w:val="18"/>
          <w:szCs w:val="18"/>
        </w:rPr>
        <w:br/>
        <w:t xml:space="preserve">2. Опубликовать решение в бюллетене «Официальный вестник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поселения» и разместить на официальном сайте Администрации сельского поселения.</w:t>
      </w:r>
    </w:p>
    <w:p w:rsidR="00626369" w:rsidRDefault="00626369" w:rsidP="0062636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Глава сельского поселения О.В. Феофанова</w:t>
      </w:r>
    </w:p>
    <w:p w:rsidR="00626369" w:rsidRDefault="00626369" w:rsidP="0062636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Подготовлено:</w:t>
      </w:r>
      <w:r>
        <w:rPr>
          <w:rFonts w:ascii="Arial" w:hAnsi="Arial" w:cs="Arial"/>
          <w:color w:val="1E1D1E"/>
          <w:sz w:val="18"/>
          <w:szCs w:val="18"/>
        </w:rPr>
        <w:br/>
        <w:t>Заместителем Главы администрации Веселовой Н.В.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Fonts w:ascii="Arial" w:hAnsi="Arial" w:cs="Arial"/>
          <w:color w:val="1E1D1E"/>
          <w:sz w:val="18"/>
          <w:szCs w:val="18"/>
        </w:rPr>
        <w:br/>
        <w:t>Рассылка: 1- дело, 1-СД, 1 - прокуратура</w:t>
      </w:r>
    </w:p>
    <w:p w:rsidR="000B380C" w:rsidRPr="00626369" w:rsidRDefault="000B380C" w:rsidP="00626369">
      <w:bookmarkStart w:id="0" w:name="_GoBack"/>
      <w:bookmarkEnd w:id="0"/>
    </w:p>
    <w:sectPr w:rsidR="000B380C" w:rsidRPr="0062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E"/>
    <w:rsid w:val="00034B75"/>
    <w:rsid w:val="000B380C"/>
    <w:rsid w:val="001825CE"/>
    <w:rsid w:val="002C66CB"/>
    <w:rsid w:val="003A1E57"/>
    <w:rsid w:val="003F3FA3"/>
    <w:rsid w:val="00572FED"/>
    <w:rsid w:val="00606CC9"/>
    <w:rsid w:val="0061262E"/>
    <w:rsid w:val="00626369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45D88-A2D9-4A9F-BE1F-675CFD3C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2023-03-10T07:49:00Z</dcterms:created>
  <dcterms:modified xsi:type="dcterms:W3CDTF">2023-03-10T07:49:00Z</dcterms:modified>
</cp:coreProperties>
</file>